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44" w:rsidRPr="00425F3A" w:rsidRDefault="003F1944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</w:p>
    <w:p w:rsidR="002E68CF" w:rsidRDefault="002E68CF" w:rsidP="002E68C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  <w:r w:rsidRPr="000D1FD3">
        <w:rPr>
          <w:rFonts w:cs="Calibri"/>
          <w:b/>
          <w:color w:val="000000"/>
          <w:sz w:val="28"/>
          <w:szCs w:val="28"/>
          <w:lang w:val="sq-AL"/>
        </w:rPr>
        <w:t xml:space="preserve">OBAVEŠTENJE </w:t>
      </w:r>
      <w:r>
        <w:rPr>
          <w:rFonts w:cs="Calibri"/>
          <w:b/>
          <w:color w:val="000000"/>
          <w:sz w:val="28"/>
          <w:szCs w:val="28"/>
          <w:lang w:val="sq-AL"/>
        </w:rPr>
        <w:t>O AŽURIRANJU</w:t>
      </w:r>
      <w:r w:rsidRPr="000D1FD3">
        <w:rPr>
          <w:rFonts w:cs="Calibri"/>
          <w:b/>
          <w:color w:val="000000"/>
          <w:sz w:val="28"/>
          <w:szCs w:val="28"/>
          <w:lang w:val="sq-AL"/>
        </w:rPr>
        <w:t xml:space="preserve"> INFORMACI</w:t>
      </w:r>
      <w:r>
        <w:rPr>
          <w:rFonts w:cs="Calibri"/>
          <w:b/>
          <w:color w:val="000000"/>
          <w:sz w:val="28"/>
          <w:szCs w:val="28"/>
          <w:lang w:val="sq-AL"/>
        </w:rPr>
        <w:t>JA U VEZI SA JAVNIM OGLASOM</w:t>
      </w:r>
      <w:r w:rsidRPr="000D1FD3">
        <w:rPr>
          <w:rFonts w:cs="Calibri"/>
          <w:b/>
          <w:color w:val="000000"/>
          <w:sz w:val="28"/>
          <w:szCs w:val="28"/>
          <w:lang w:val="sq-AL"/>
        </w:rPr>
        <w:t xml:space="preserve"> ZA IZDAVANJE IMOVINE </w:t>
      </w:r>
      <w:r>
        <w:rPr>
          <w:rFonts w:cs="Calibri"/>
          <w:b/>
          <w:color w:val="000000"/>
          <w:sz w:val="28"/>
          <w:szCs w:val="28"/>
          <w:lang w:val="sq-AL"/>
        </w:rPr>
        <w:t>POD ZAKUP</w:t>
      </w:r>
      <w:r w:rsidRPr="000D1FD3">
        <w:rPr>
          <w:rFonts w:cs="Calibri"/>
          <w:b/>
          <w:color w:val="000000"/>
          <w:sz w:val="28"/>
          <w:szCs w:val="28"/>
          <w:lang w:val="sq-AL"/>
        </w:rPr>
        <w:t xml:space="preserve"> - REGIONALNA KANCELARIJA </w:t>
      </w:r>
      <w:r w:rsidR="00E93B4C">
        <w:rPr>
          <w:rFonts w:cs="Calibri"/>
          <w:b/>
          <w:color w:val="000000"/>
          <w:sz w:val="28"/>
          <w:szCs w:val="28"/>
          <w:lang w:val="sq-AL"/>
        </w:rPr>
        <w:t>MITROVIC</w:t>
      </w:r>
      <w:r w:rsidRPr="000D1FD3">
        <w:rPr>
          <w:rFonts w:cs="Calibri"/>
          <w:b/>
          <w:color w:val="000000"/>
          <w:sz w:val="28"/>
          <w:szCs w:val="28"/>
          <w:lang w:val="sq-AL"/>
        </w:rPr>
        <w:t>A</w:t>
      </w:r>
    </w:p>
    <w:p w:rsidR="00425F3A" w:rsidRPr="00425F3A" w:rsidRDefault="00425F3A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</w:p>
    <w:tbl>
      <w:tblPr>
        <w:tblW w:w="11189" w:type="dxa"/>
        <w:jc w:val="center"/>
        <w:tblLook w:val="0000" w:firstRow="0" w:lastRow="0" w:firstColumn="0" w:lastColumn="0" w:noHBand="0" w:noVBand="0"/>
      </w:tblPr>
      <w:tblGrid>
        <w:gridCol w:w="1042"/>
        <w:gridCol w:w="1783"/>
        <w:gridCol w:w="2835"/>
        <w:gridCol w:w="2835"/>
        <w:gridCol w:w="2694"/>
      </w:tblGrid>
      <w:tr w:rsidR="007D2BF5" w:rsidRPr="00425F3A" w:rsidTr="0000135F">
        <w:trPr>
          <w:trHeight w:val="242"/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2BF5" w:rsidRPr="007D2BF5" w:rsidRDefault="007D2BF5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D2BF5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>Jedinica br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D2BF5" w:rsidRPr="007D2BF5" w:rsidRDefault="007D2BF5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D2BF5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 xml:space="preserve">Naziv društvenog preduzeća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2BF5" w:rsidRPr="007D2BF5" w:rsidRDefault="007D2BF5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D2BF5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>Naziv imovine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D2BF5" w:rsidRPr="007D2BF5" w:rsidRDefault="007D2BF5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D2BF5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 xml:space="preserve">Lokacija imovine Katastarska zona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D2BF5" w:rsidRPr="007D2BF5" w:rsidRDefault="00FE0C19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FA0F57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>Površina m</w:t>
            </w:r>
            <w:r w:rsidRPr="00FA0F5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sr-Latn-RS"/>
              </w:rPr>
              <w:t>2</w:t>
            </w:r>
          </w:p>
        </w:tc>
      </w:tr>
      <w:tr w:rsidR="00293D38" w:rsidRPr="00425F3A" w:rsidTr="00E93B4C">
        <w:trPr>
          <w:trHeight w:val="548"/>
          <w:jc w:val="center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D38" w:rsidRPr="00A04C3A" w:rsidRDefault="00293D38" w:rsidP="00293D38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Jedinica 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3D38" w:rsidRPr="00A04C3A" w:rsidRDefault="00293D38" w:rsidP="00E93B4C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DP-e “</w:t>
            </w:r>
            <w:r w:rsidR="00E93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Drenica</w:t>
            </w:r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38" w:rsidRPr="00A04C3A" w:rsidRDefault="00E93B4C" w:rsidP="00E93B4C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DP</w:t>
            </w:r>
            <w:r w:rsidRPr="00E93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Drenica d</w:t>
            </w:r>
            <w:r w:rsidRPr="00E93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elovi poljoprivrednog zemljišta parcela: 00682-758, 00150K-0 i 00151K-0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3D38" w:rsidRPr="00A04C3A" w:rsidRDefault="00E93B4C" w:rsidP="00E93B4C">
            <w:pPr>
              <w:spacing w:line="0" w:lineRule="atLeast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en-GB"/>
              </w:rPr>
              <w:t>Selo Poklek</w:t>
            </w:r>
            <w:r w:rsidR="00293D38" w:rsidRPr="00A04C3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en-GB"/>
              </w:rPr>
              <w:t>Glogovac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3D38" w:rsidRPr="00A04C3A" w:rsidRDefault="00293D38" w:rsidP="00293D38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4C3A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5</w:t>
            </w:r>
            <w:r w:rsidR="00E93B4C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00</w:t>
            </w:r>
            <w:r w:rsidRPr="00A04C3A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00 </w:t>
            </w:r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m²</w:t>
            </w:r>
          </w:p>
        </w:tc>
      </w:tr>
    </w:tbl>
    <w:p w:rsidR="003F1944" w:rsidRPr="00425F3A" w:rsidRDefault="003F1944" w:rsidP="0000135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D2BF5" w:rsidRPr="007D2BF5" w:rsidRDefault="007D2BF5" w:rsidP="00E93B4C">
      <w:pPr>
        <w:pStyle w:val="ListParagraph"/>
        <w:numPr>
          <w:ilvl w:val="0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2BF5">
        <w:rPr>
          <w:rFonts w:asciiTheme="minorHAnsi" w:hAnsiTheme="minorHAnsi" w:cstheme="minorHAnsi"/>
          <w:b/>
          <w:sz w:val="24"/>
          <w:szCs w:val="24"/>
        </w:rPr>
        <w:t xml:space="preserve">Jedinica br. </w:t>
      </w:r>
      <w:r w:rsidR="00293D38">
        <w:rPr>
          <w:rFonts w:asciiTheme="minorHAnsi" w:hAnsiTheme="minorHAnsi" w:cstheme="minorHAnsi"/>
          <w:b/>
          <w:sz w:val="24"/>
          <w:szCs w:val="24"/>
        </w:rPr>
        <w:t>7</w:t>
      </w:r>
      <w:r w:rsidRPr="007D2BF5">
        <w:rPr>
          <w:rFonts w:asciiTheme="minorHAnsi" w:hAnsiTheme="minorHAnsi" w:cstheme="minorHAnsi"/>
          <w:b/>
          <w:sz w:val="24"/>
          <w:szCs w:val="24"/>
        </w:rPr>
        <w:t xml:space="preserve">, - </w:t>
      </w:r>
      <w:r w:rsidR="00293D38" w:rsidRPr="00293D38">
        <w:rPr>
          <w:rFonts w:asciiTheme="minorHAnsi" w:hAnsiTheme="minorHAnsi" w:cstheme="minorHAnsi"/>
          <w:sz w:val="24"/>
          <w:szCs w:val="24"/>
        </w:rPr>
        <w:t>DP-e “</w:t>
      </w:r>
      <w:r w:rsidR="00E93B4C">
        <w:rPr>
          <w:rFonts w:asciiTheme="minorHAnsi" w:hAnsiTheme="minorHAnsi" w:cstheme="minorHAnsi"/>
          <w:sz w:val="24"/>
          <w:szCs w:val="24"/>
        </w:rPr>
        <w:t>Drenica</w:t>
      </w:r>
      <w:r w:rsidR="00293D38" w:rsidRPr="00293D38">
        <w:rPr>
          <w:rFonts w:asciiTheme="minorHAnsi" w:hAnsiTheme="minorHAnsi" w:cstheme="minorHAnsi"/>
          <w:sz w:val="24"/>
          <w:szCs w:val="24"/>
        </w:rPr>
        <w:t xml:space="preserve">” </w:t>
      </w:r>
      <w:r w:rsidR="00E93B4C" w:rsidRPr="00E93B4C">
        <w:rPr>
          <w:rFonts w:asciiTheme="minorHAnsi" w:hAnsiTheme="minorHAnsi" w:cstheme="minorHAnsi"/>
          <w:sz w:val="24"/>
          <w:szCs w:val="24"/>
        </w:rPr>
        <w:t>delovi poljoprivrednog zemljišta parcela: 00682-758, 00150K-0 i 00151K-0</w:t>
      </w:r>
      <w:r w:rsidR="00293D38" w:rsidRPr="00293D38">
        <w:rPr>
          <w:rFonts w:asciiTheme="minorHAnsi" w:hAnsiTheme="minorHAnsi" w:cstheme="minorHAnsi"/>
          <w:sz w:val="24"/>
          <w:szCs w:val="24"/>
        </w:rPr>
        <w:t xml:space="preserve"> površine 5</w:t>
      </w:r>
      <w:r w:rsidR="00E93B4C">
        <w:rPr>
          <w:rFonts w:asciiTheme="minorHAnsi" w:hAnsiTheme="minorHAnsi" w:cstheme="minorHAnsi"/>
          <w:sz w:val="24"/>
          <w:szCs w:val="24"/>
        </w:rPr>
        <w:t>00</w:t>
      </w:r>
      <w:r w:rsidR="00293D38" w:rsidRPr="00293D38">
        <w:rPr>
          <w:rFonts w:asciiTheme="minorHAnsi" w:hAnsiTheme="minorHAnsi" w:cstheme="minorHAnsi"/>
          <w:sz w:val="24"/>
          <w:szCs w:val="24"/>
        </w:rPr>
        <w:t>00 m²</w:t>
      </w:r>
      <w:r w:rsidR="00784F23">
        <w:rPr>
          <w:rFonts w:asciiTheme="minorHAnsi" w:hAnsiTheme="minorHAnsi" w:cstheme="minorHAnsi"/>
          <w:sz w:val="24"/>
          <w:szCs w:val="24"/>
        </w:rPr>
        <w:t xml:space="preserve"> (5 ha)</w:t>
      </w:r>
      <w:bookmarkStart w:id="0" w:name="_GoBack"/>
      <w:bookmarkEnd w:id="0"/>
      <w:r w:rsidR="00293D38" w:rsidRPr="00293D38">
        <w:rPr>
          <w:rFonts w:asciiTheme="minorHAnsi" w:hAnsiTheme="minorHAnsi" w:cstheme="minorHAnsi"/>
          <w:sz w:val="24"/>
          <w:szCs w:val="24"/>
        </w:rPr>
        <w:t xml:space="preserve"> </w:t>
      </w:r>
      <w:r w:rsidR="00E93B4C">
        <w:rPr>
          <w:rFonts w:asciiTheme="minorHAnsi" w:hAnsiTheme="minorHAnsi" w:cstheme="minorHAnsi"/>
          <w:sz w:val="24"/>
          <w:szCs w:val="24"/>
        </w:rPr>
        <w:t>u selo Poklek</w:t>
      </w:r>
      <w:r w:rsidR="00293D38" w:rsidRPr="00293D38">
        <w:rPr>
          <w:rFonts w:asciiTheme="minorHAnsi" w:hAnsiTheme="minorHAnsi" w:cstheme="minorHAnsi"/>
          <w:sz w:val="24"/>
          <w:szCs w:val="24"/>
        </w:rPr>
        <w:t xml:space="preserve">, </w:t>
      </w:r>
      <w:r w:rsidR="00E93B4C">
        <w:rPr>
          <w:rFonts w:asciiTheme="minorHAnsi" w:hAnsiTheme="minorHAnsi" w:cstheme="minorHAnsi"/>
          <w:sz w:val="24"/>
          <w:szCs w:val="24"/>
        </w:rPr>
        <w:t>Glogovac</w:t>
      </w:r>
      <w:r w:rsidRPr="00293D38">
        <w:rPr>
          <w:rFonts w:asciiTheme="minorHAnsi" w:hAnsiTheme="minorHAnsi" w:cstheme="minorHAnsi"/>
          <w:b/>
          <w:sz w:val="24"/>
          <w:szCs w:val="24"/>
        </w:rPr>
        <w:t>,</w:t>
      </w:r>
      <w:r w:rsidRPr="007D2BF5">
        <w:rPr>
          <w:rFonts w:asciiTheme="minorHAnsi" w:hAnsiTheme="minorHAnsi" w:cstheme="minorHAnsi"/>
          <w:b/>
          <w:sz w:val="24"/>
          <w:szCs w:val="24"/>
        </w:rPr>
        <w:t xml:space="preserve"> briše se iz oglasa za izdavanje u zakup.</w:t>
      </w:r>
    </w:p>
    <w:p w:rsidR="003F1944" w:rsidRPr="00425F3A" w:rsidRDefault="003F1944" w:rsidP="003F1944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F1944" w:rsidRPr="00425F3A" w:rsidRDefault="003F1944" w:rsidP="003F1944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93D38" w:rsidRPr="00FA0F57" w:rsidRDefault="00293D38" w:rsidP="00293D38">
      <w:pPr>
        <w:shd w:val="clear" w:color="auto" w:fill="FFFFFF"/>
        <w:spacing w:after="0" w:line="0" w:lineRule="atLeast"/>
        <w:ind w:left="720" w:right="180"/>
        <w:jc w:val="center"/>
        <w:outlineLvl w:val="1"/>
        <w:rPr>
          <w:rFonts w:cs="Calibri"/>
          <w:b/>
          <w:bCs/>
          <w:lang w:val="sr-Latn-RS"/>
        </w:rPr>
      </w:pPr>
      <w:r w:rsidRPr="00FA0F57">
        <w:rPr>
          <w:rFonts w:cs="Calibri"/>
          <w:b/>
          <w:bCs/>
          <w:lang w:val="sr-Latn-RS"/>
        </w:rPr>
        <w:t xml:space="preserve">Ponude će biti primljene </w:t>
      </w:r>
      <w:r>
        <w:rPr>
          <w:rFonts w:cs="Calibri"/>
          <w:b/>
          <w:lang w:val="sr-Latn-RS"/>
        </w:rPr>
        <w:t>07</w:t>
      </w:r>
      <w:r w:rsidRPr="00FA0F57">
        <w:rPr>
          <w:rFonts w:cs="Calibri"/>
          <w:b/>
          <w:lang w:val="sr-Latn-RS"/>
        </w:rPr>
        <w:t>.0</w:t>
      </w:r>
      <w:r>
        <w:rPr>
          <w:rFonts w:cs="Calibri"/>
          <w:b/>
          <w:lang w:val="sr-Latn-RS"/>
        </w:rPr>
        <w:t>6</w:t>
      </w:r>
      <w:r w:rsidRPr="00FA0F57">
        <w:rPr>
          <w:rFonts w:cs="Calibri"/>
          <w:b/>
          <w:lang w:val="sr-Latn-RS"/>
        </w:rPr>
        <w:t>.2024. godine od</w:t>
      </w:r>
      <w:r w:rsidRPr="00FA0F57">
        <w:rPr>
          <w:rFonts w:cs="Calibri"/>
          <w:b/>
          <w:bCs/>
          <w:lang w:val="sr-Latn-RS"/>
        </w:rPr>
        <w:t xml:space="preserve"> 10:00 - 12:00 časova</w:t>
      </w:r>
    </w:p>
    <w:p w:rsidR="00293D38" w:rsidRPr="00FA0F57" w:rsidRDefault="00293D38" w:rsidP="00293D38">
      <w:pPr>
        <w:shd w:val="clear" w:color="auto" w:fill="FFFFFF"/>
        <w:spacing w:after="0" w:line="0" w:lineRule="atLeast"/>
        <w:ind w:left="274" w:hanging="274"/>
        <w:jc w:val="center"/>
        <w:outlineLvl w:val="1"/>
        <w:rPr>
          <w:rFonts w:cs="Calibri"/>
          <w:b/>
          <w:bCs/>
          <w:lang w:val="sr-Latn-RS"/>
        </w:rPr>
      </w:pPr>
      <w:r w:rsidRPr="00FA0F57">
        <w:rPr>
          <w:rFonts w:cs="Calibri"/>
          <w:b/>
          <w:bCs/>
          <w:lang w:val="sr-Latn-RS"/>
        </w:rPr>
        <w:t xml:space="preserve">u zapečaćenoj koverti za svaku jedinicu pojedinačno u:    </w:t>
      </w:r>
    </w:p>
    <w:p w:rsidR="00293D38" w:rsidRPr="00FA0F57" w:rsidRDefault="00293D38" w:rsidP="00293D38">
      <w:pPr>
        <w:shd w:val="clear" w:color="auto" w:fill="FFFFFF"/>
        <w:spacing w:after="0" w:line="0" w:lineRule="atLeast"/>
        <w:ind w:left="274" w:hanging="274"/>
        <w:jc w:val="center"/>
        <w:outlineLvl w:val="1"/>
        <w:rPr>
          <w:rFonts w:cs="Calibri"/>
          <w:b/>
          <w:bCs/>
          <w:sz w:val="20"/>
          <w:szCs w:val="20"/>
          <w:lang w:val="sr-Latn-RS"/>
        </w:rPr>
      </w:pPr>
      <w:r w:rsidRPr="00FA0F57">
        <w:rPr>
          <w:rFonts w:cs="Calibri"/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      </w:t>
      </w:r>
    </w:p>
    <w:p w:rsidR="00293D38" w:rsidRPr="00FA0F57" w:rsidRDefault="00293D38" w:rsidP="00293D38">
      <w:pPr>
        <w:spacing w:after="0" w:line="0" w:lineRule="atLeast"/>
        <w:ind w:left="274" w:right="180" w:hanging="274"/>
        <w:jc w:val="center"/>
        <w:rPr>
          <w:rFonts w:cs="Calibri"/>
          <w:b/>
          <w:lang w:val="sr-Latn-RS"/>
        </w:rPr>
      </w:pPr>
      <w:r w:rsidRPr="00FA0F57">
        <w:rPr>
          <w:rFonts w:cs="Calibri"/>
          <w:b/>
          <w:lang w:val="sr-Latn-RS"/>
        </w:rPr>
        <w:t xml:space="preserve">Diviziji regionalne kancelarije KAP-a u </w:t>
      </w:r>
      <w:r w:rsidR="00E93B4C">
        <w:rPr>
          <w:rFonts w:cs="Calibri"/>
          <w:b/>
          <w:lang w:val="sr-Latn-RS"/>
        </w:rPr>
        <w:t>Mitrovic</w:t>
      </w:r>
      <w:r w:rsidRPr="00FA0F57">
        <w:rPr>
          <w:rFonts w:cs="Calibri"/>
          <w:b/>
          <w:lang w:val="sr-Latn-RS"/>
        </w:rPr>
        <w:t>i</w:t>
      </w:r>
    </w:p>
    <w:p w:rsidR="003F1944" w:rsidRPr="00E93B4C" w:rsidRDefault="00293D38" w:rsidP="00E93B4C">
      <w:pPr>
        <w:shd w:val="clear" w:color="auto" w:fill="FFFFFF"/>
        <w:spacing w:after="0"/>
        <w:jc w:val="center"/>
        <w:outlineLvl w:val="1"/>
        <w:rPr>
          <w:rFonts w:cs="Calibri"/>
          <w:b/>
          <w:sz w:val="20"/>
          <w:szCs w:val="20"/>
          <w:lang w:val="sr-Latn-RS"/>
        </w:rPr>
      </w:pPr>
      <w:r w:rsidRPr="00FA0F57">
        <w:rPr>
          <w:rFonts w:cs="Calibri"/>
          <w:b/>
          <w:sz w:val="20"/>
          <w:szCs w:val="20"/>
          <w:lang w:val="sr-Latn-RS"/>
        </w:rPr>
        <w:t xml:space="preserve">Adresa: Ul. </w:t>
      </w:r>
      <w:r w:rsidR="00E93B4C">
        <w:rPr>
          <w:rFonts w:cs="Calibri"/>
          <w:b/>
          <w:sz w:val="20"/>
          <w:szCs w:val="20"/>
          <w:lang w:val="sr-Latn-RS"/>
        </w:rPr>
        <w:t>Mbretresa Teuta bb</w:t>
      </w:r>
      <w:r w:rsidRPr="00FA0F57">
        <w:rPr>
          <w:rFonts w:cs="Calibri"/>
          <w:b/>
          <w:sz w:val="20"/>
          <w:szCs w:val="20"/>
          <w:lang w:val="sr-Latn-RS"/>
        </w:rPr>
        <w:t>,  (</w:t>
      </w:r>
      <w:r w:rsidR="00E93B4C">
        <w:rPr>
          <w:rFonts w:cs="Calibri"/>
          <w:b/>
          <w:sz w:val="20"/>
          <w:szCs w:val="20"/>
          <w:lang w:val="sr-Latn-RS"/>
        </w:rPr>
        <w:t>iza Sportske Hale</w:t>
      </w:r>
      <w:r w:rsidRPr="00FA0F57">
        <w:rPr>
          <w:rFonts w:cs="Calibri"/>
          <w:b/>
          <w:sz w:val="20"/>
          <w:szCs w:val="20"/>
          <w:lang w:val="sr-Latn-RS"/>
        </w:rPr>
        <w:t xml:space="preserve">) u </w:t>
      </w:r>
      <w:r w:rsidR="00E93B4C">
        <w:rPr>
          <w:rFonts w:cs="Calibri"/>
          <w:b/>
          <w:sz w:val="20"/>
          <w:szCs w:val="20"/>
          <w:lang w:val="sr-Latn-RS"/>
        </w:rPr>
        <w:t>Mitrovic</w:t>
      </w:r>
      <w:r w:rsidRPr="00FA0F57">
        <w:rPr>
          <w:rFonts w:cs="Calibri"/>
          <w:b/>
          <w:sz w:val="20"/>
          <w:szCs w:val="20"/>
          <w:lang w:val="sr-Latn-RS"/>
        </w:rPr>
        <w:t xml:space="preserve">i </w:t>
      </w:r>
      <w:r w:rsidR="00E93B4C">
        <w:rPr>
          <w:rFonts w:cs="Calibri"/>
          <w:b/>
          <w:sz w:val="20"/>
          <w:szCs w:val="20"/>
          <w:lang w:val="sr-Latn-RS"/>
        </w:rPr>
        <w:t>–</w:t>
      </w:r>
      <w:r w:rsidRPr="00FA0F57">
        <w:rPr>
          <w:rFonts w:cs="Calibri"/>
          <w:b/>
          <w:sz w:val="20"/>
          <w:szCs w:val="20"/>
          <w:lang w:val="sr-Latn-RS"/>
        </w:rPr>
        <w:t xml:space="preserve"> </w:t>
      </w:r>
      <w:r w:rsidRPr="00FA0F57">
        <w:rPr>
          <w:rFonts w:cs="Calibri"/>
          <w:b/>
          <w:bCs/>
          <w:sz w:val="20"/>
          <w:szCs w:val="20"/>
          <w:lang w:val="sr-Latn-RS"/>
        </w:rPr>
        <w:t xml:space="preserve">email: </w:t>
      </w:r>
      <w:hyperlink r:id="rId8" w:history="1">
        <w:r w:rsidRPr="00FA0F57">
          <w:rPr>
            <w:rStyle w:val="Hyperlink"/>
            <w:rFonts w:cs="Calibri"/>
            <w:sz w:val="20"/>
            <w:szCs w:val="20"/>
            <w:lang w:val="sr-Latn-RS"/>
          </w:rPr>
          <w:t>info@pak-ks.org</w:t>
        </w:r>
      </w:hyperlink>
      <w:r w:rsidRPr="00FA0F57">
        <w:rPr>
          <w:rFonts w:cs="Calibri"/>
          <w:sz w:val="20"/>
          <w:szCs w:val="20"/>
          <w:lang w:val="sr-Latn-RS"/>
        </w:rPr>
        <w:t xml:space="preserve">;  </w:t>
      </w:r>
      <w:hyperlink r:id="rId9" w:history="1">
        <w:r w:rsidRPr="00FA0F57">
          <w:rPr>
            <w:rStyle w:val="Hyperlink"/>
            <w:rFonts w:cs="Calibri"/>
            <w:sz w:val="20"/>
            <w:szCs w:val="20"/>
            <w:lang w:val="sr-Latn-RS"/>
          </w:rPr>
          <w:t>www.pak-ks.org</w:t>
        </w:r>
      </w:hyperlink>
    </w:p>
    <w:sectPr w:rsidR="003F1944" w:rsidRPr="00E93B4C" w:rsidSect="003B435E">
      <w:headerReference w:type="default" r:id="rId10"/>
      <w:footerReference w:type="default" r:id="rId11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2B" w:rsidRDefault="004C392B" w:rsidP="000B2668">
      <w:pPr>
        <w:spacing w:after="0" w:line="240" w:lineRule="auto"/>
      </w:pPr>
      <w:r>
        <w:separator/>
      </w:r>
    </w:p>
  </w:endnote>
  <w:endnote w:type="continuationSeparator" w:id="0">
    <w:p w:rsidR="004C392B" w:rsidRDefault="004C392B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3B435E" w:rsidRDefault="003B435E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47BADF" wp14:editId="2FD8F439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911BD0" w:rsidRDefault="00A45807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Dritan Hoxha, 55, </w:t>
                          </w:r>
                          <w:r w:rsidR="00911BD0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</w:t>
                          </w:r>
                          <w:r w:rsid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</w:p>
                        <w:p w:rsidR="00A45807" w:rsidRPr="00911BD0" w:rsidRDefault="00A45807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 w:rsidR="004F508C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B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" filled="f" stroked="f">
              <v:textbox style="mso-fit-shape-to-text:t">
                <w:txbxContent>
                  <w:p w:rsidR="00A45807" w:rsidRPr="00911BD0" w:rsidRDefault="00A45807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r w:rsidR="00911BD0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</w:p>
                  <w:p w:rsidR="00A45807" w:rsidRPr="00911BD0" w:rsidRDefault="00A45807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 w:rsidR="004F508C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75152A" wp14:editId="13B9C859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Default="00A45807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4C585F" w:rsidRPr="004C585F" w:rsidRDefault="004C585F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75152A" id="_x0000_s1027" type="#_x0000_t202" style="position:absolute;margin-left:-4pt;margin-top:15.8pt;width:131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" filled="f" stroked="f">
              <v:textbox style="mso-fit-shape-to-text:t">
                <w:txbxContent>
                  <w:p w:rsidR="00A45807" w:rsidRDefault="00A45807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4C585F" w:rsidRPr="004C585F" w:rsidRDefault="004C585F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Faks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>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9F9DD6B" wp14:editId="31B03F3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4C585F" w:rsidRDefault="00A45807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="004C585F"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4C585F" w:rsidRPr="004C585F" w:rsidRDefault="004C585F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F9DD6B" id="_x0000_s1028" type="#_x0000_t202" style="position:absolute;margin-left:168.5pt;margin-top:16.4pt;width:131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" filled="f" stroked="f">
              <v:textbox style="mso-fit-shape-to-text:t">
                <w:txbxContent>
                  <w:p w:rsidR="00A45807" w:rsidRPr="004C585F" w:rsidRDefault="00A45807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="004C585F"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4C585F" w:rsidRPr="004C585F" w:rsidRDefault="004C585F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 wp14:anchorId="3063885F" wp14:editId="7573791A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sz w:val="18"/>
        <w:szCs w:val="18"/>
      </w:rPr>
      <w:tab/>
    </w:r>
    <w:r w:rsidR="004C585F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4C585F" w:rsidRPr="006145B0">
      <w:rPr>
        <w:rFonts w:ascii="Times New Roman" w:hAnsi="Times New Roman"/>
        <w:bCs/>
        <w:sz w:val="18"/>
        <w:szCs w:val="18"/>
      </w:rPr>
      <w:fldChar w:fldCharType="separate"/>
    </w:r>
    <w:r w:rsidR="00784F23">
      <w:rPr>
        <w:rFonts w:ascii="Times New Roman" w:hAnsi="Times New Roman"/>
        <w:bCs/>
        <w:noProof/>
        <w:sz w:val="18"/>
        <w:szCs w:val="18"/>
      </w:rPr>
      <w:t>1</w:t>
    </w:r>
    <w:r w:rsidR="004C585F" w:rsidRPr="006145B0">
      <w:rPr>
        <w:rFonts w:ascii="Times New Roman" w:hAnsi="Times New Roman"/>
        <w:bCs/>
        <w:sz w:val="18"/>
        <w:szCs w:val="18"/>
      </w:rPr>
      <w:fldChar w:fldCharType="end"/>
    </w:r>
    <w:r w:rsidR="004C585F" w:rsidRPr="006145B0">
      <w:rPr>
        <w:rFonts w:ascii="Times New Roman" w:hAnsi="Times New Roman"/>
        <w:sz w:val="18"/>
        <w:szCs w:val="18"/>
      </w:rPr>
      <w:t xml:space="preserve"> / </w:t>
    </w:r>
    <w:r w:rsidR="004C585F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4C585F" w:rsidRPr="006145B0">
      <w:rPr>
        <w:rFonts w:ascii="Times New Roman" w:hAnsi="Times New Roman"/>
        <w:bCs/>
        <w:sz w:val="18"/>
        <w:szCs w:val="18"/>
      </w:rPr>
      <w:fldChar w:fldCharType="separate"/>
    </w:r>
    <w:r w:rsidR="00784F23">
      <w:rPr>
        <w:rFonts w:ascii="Times New Roman" w:hAnsi="Times New Roman"/>
        <w:bCs/>
        <w:noProof/>
        <w:sz w:val="18"/>
        <w:szCs w:val="18"/>
      </w:rPr>
      <w:t>1</w:t>
    </w:r>
    <w:r w:rsidR="004C585F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2B" w:rsidRDefault="004C392B" w:rsidP="000B2668">
      <w:pPr>
        <w:spacing w:after="0" w:line="240" w:lineRule="auto"/>
      </w:pPr>
      <w:r>
        <w:separator/>
      </w:r>
    </w:p>
  </w:footnote>
  <w:footnote w:type="continuationSeparator" w:id="0">
    <w:p w:rsidR="004C392B" w:rsidRDefault="004C392B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B5" w:rsidRDefault="003B435E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AA48D" wp14:editId="374798F4">
              <wp:simplePos x="0" y="0"/>
              <wp:positionH relativeFrom="column">
                <wp:posOffset>6350</wp:posOffset>
              </wp:positionH>
              <wp:positionV relativeFrom="paragraph">
                <wp:posOffset>586740</wp:posOffset>
              </wp:positionV>
              <wp:extent cx="5937885" cy="17780"/>
              <wp:effectExtent l="0" t="0" r="24765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885" cy="17780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0900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6.2pt" to="468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" strokecolor="#b51e8d" strokeweight=".5pt">
              <v:stroke joinstyle="miter"/>
            </v:line>
          </w:pict>
        </mc:Fallback>
      </mc:AlternateContent>
    </w:r>
    <w:r w:rsidR="00854AB5">
      <w:rPr>
        <w:rFonts w:ascii="Times New Roman" w:hAnsi="Times New Roman"/>
        <w:noProof/>
        <w:sz w:val="14"/>
        <w:szCs w:val="14"/>
        <w:lang w:val="en-GB" w:eastAsia="en-GB"/>
      </w:rPr>
      <w:drawing>
        <wp:inline distT="0" distB="0" distL="0" distR="0" wp14:anchorId="50C3997D" wp14:editId="7AE429DF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A55B9"/>
    <w:multiLevelType w:val="hybridMultilevel"/>
    <w:tmpl w:val="2C3A1BE6"/>
    <w:lvl w:ilvl="0" w:tplc="67021E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F4A"/>
    <w:multiLevelType w:val="hybridMultilevel"/>
    <w:tmpl w:val="8EDAB9B2"/>
    <w:lvl w:ilvl="0" w:tplc="4AA6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458578D"/>
    <w:multiLevelType w:val="hybridMultilevel"/>
    <w:tmpl w:val="E508F480"/>
    <w:lvl w:ilvl="0" w:tplc="8F6E1820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77E73"/>
    <w:multiLevelType w:val="hybridMultilevel"/>
    <w:tmpl w:val="78A01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50467A2"/>
    <w:multiLevelType w:val="hybridMultilevel"/>
    <w:tmpl w:val="1DD6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A1580"/>
    <w:multiLevelType w:val="hybridMultilevel"/>
    <w:tmpl w:val="ECE2468C"/>
    <w:lvl w:ilvl="0" w:tplc="5D6EB2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88E"/>
    <w:multiLevelType w:val="hybridMultilevel"/>
    <w:tmpl w:val="C598FCEE"/>
    <w:lvl w:ilvl="0" w:tplc="3D1EF4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608BB"/>
    <w:multiLevelType w:val="hybridMultilevel"/>
    <w:tmpl w:val="6C5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18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35F"/>
    <w:rsid w:val="00001B70"/>
    <w:rsid w:val="00005A46"/>
    <w:rsid w:val="00022B28"/>
    <w:rsid w:val="000245A5"/>
    <w:rsid w:val="00044195"/>
    <w:rsid w:val="00057E59"/>
    <w:rsid w:val="00085A76"/>
    <w:rsid w:val="0009593F"/>
    <w:rsid w:val="000B2668"/>
    <w:rsid w:val="000E1BBB"/>
    <w:rsid w:val="00130B8B"/>
    <w:rsid w:val="00132D78"/>
    <w:rsid w:val="00141420"/>
    <w:rsid w:val="00145CE6"/>
    <w:rsid w:val="001471A8"/>
    <w:rsid w:val="00152FCF"/>
    <w:rsid w:val="00155ABC"/>
    <w:rsid w:val="00156695"/>
    <w:rsid w:val="00186B22"/>
    <w:rsid w:val="001B7B3F"/>
    <w:rsid w:val="001C1C60"/>
    <w:rsid w:val="001F641F"/>
    <w:rsid w:val="00230048"/>
    <w:rsid w:val="002554A4"/>
    <w:rsid w:val="002647AE"/>
    <w:rsid w:val="00293D38"/>
    <w:rsid w:val="002A793D"/>
    <w:rsid w:val="002B6AAF"/>
    <w:rsid w:val="002B6C09"/>
    <w:rsid w:val="002D5D10"/>
    <w:rsid w:val="002E68CF"/>
    <w:rsid w:val="002F0A9C"/>
    <w:rsid w:val="0033144F"/>
    <w:rsid w:val="00391773"/>
    <w:rsid w:val="00393528"/>
    <w:rsid w:val="00393E80"/>
    <w:rsid w:val="00396B68"/>
    <w:rsid w:val="003B435E"/>
    <w:rsid w:val="003D44F7"/>
    <w:rsid w:val="003E076D"/>
    <w:rsid w:val="003F1944"/>
    <w:rsid w:val="00421359"/>
    <w:rsid w:val="00425F3A"/>
    <w:rsid w:val="00446736"/>
    <w:rsid w:val="00453F4E"/>
    <w:rsid w:val="004578D3"/>
    <w:rsid w:val="0049099A"/>
    <w:rsid w:val="004B3A37"/>
    <w:rsid w:val="004B5F97"/>
    <w:rsid w:val="004C392B"/>
    <w:rsid w:val="004C585F"/>
    <w:rsid w:val="004E6DBE"/>
    <w:rsid w:val="004E7A3E"/>
    <w:rsid w:val="004F508C"/>
    <w:rsid w:val="00537B8E"/>
    <w:rsid w:val="00545F98"/>
    <w:rsid w:val="00574835"/>
    <w:rsid w:val="00574920"/>
    <w:rsid w:val="005830E2"/>
    <w:rsid w:val="005F7782"/>
    <w:rsid w:val="006145B0"/>
    <w:rsid w:val="00622A2E"/>
    <w:rsid w:val="00627C33"/>
    <w:rsid w:val="00646001"/>
    <w:rsid w:val="006743F2"/>
    <w:rsid w:val="006B61AF"/>
    <w:rsid w:val="006C3EED"/>
    <w:rsid w:val="006C48D3"/>
    <w:rsid w:val="006C5EB8"/>
    <w:rsid w:val="00711C35"/>
    <w:rsid w:val="00711F8B"/>
    <w:rsid w:val="00714AEF"/>
    <w:rsid w:val="00723A92"/>
    <w:rsid w:val="0074525B"/>
    <w:rsid w:val="00783532"/>
    <w:rsid w:val="00784F23"/>
    <w:rsid w:val="00792681"/>
    <w:rsid w:val="007A17B6"/>
    <w:rsid w:val="007C2E4A"/>
    <w:rsid w:val="007D2BF5"/>
    <w:rsid w:val="007E084E"/>
    <w:rsid w:val="0081793A"/>
    <w:rsid w:val="00851FB6"/>
    <w:rsid w:val="00854AB5"/>
    <w:rsid w:val="00894E5B"/>
    <w:rsid w:val="008C5365"/>
    <w:rsid w:val="008F27EE"/>
    <w:rsid w:val="008F5927"/>
    <w:rsid w:val="00900CE1"/>
    <w:rsid w:val="0090617F"/>
    <w:rsid w:val="00911BD0"/>
    <w:rsid w:val="009207F0"/>
    <w:rsid w:val="00924DF2"/>
    <w:rsid w:val="00931A28"/>
    <w:rsid w:val="009373DB"/>
    <w:rsid w:val="009D3C7F"/>
    <w:rsid w:val="009E54F0"/>
    <w:rsid w:val="00A00856"/>
    <w:rsid w:val="00A02E36"/>
    <w:rsid w:val="00A03E07"/>
    <w:rsid w:val="00A40432"/>
    <w:rsid w:val="00A42121"/>
    <w:rsid w:val="00A441DB"/>
    <w:rsid w:val="00A45807"/>
    <w:rsid w:val="00A54F81"/>
    <w:rsid w:val="00A719BA"/>
    <w:rsid w:val="00A82D67"/>
    <w:rsid w:val="00AC76DD"/>
    <w:rsid w:val="00AD0607"/>
    <w:rsid w:val="00AF38FF"/>
    <w:rsid w:val="00B01E2A"/>
    <w:rsid w:val="00B02B58"/>
    <w:rsid w:val="00B03876"/>
    <w:rsid w:val="00B122E1"/>
    <w:rsid w:val="00B57EA8"/>
    <w:rsid w:val="00B63E61"/>
    <w:rsid w:val="00B74CF5"/>
    <w:rsid w:val="00BD6780"/>
    <w:rsid w:val="00BE558C"/>
    <w:rsid w:val="00BE6026"/>
    <w:rsid w:val="00C6009B"/>
    <w:rsid w:val="00C9001C"/>
    <w:rsid w:val="00CB0325"/>
    <w:rsid w:val="00CB6DB1"/>
    <w:rsid w:val="00CC7B2E"/>
    <w:rsid w:val="00D1119E"/>
    <w:rsid w:val="00D177F4"/>
    <w:rsid w:val="00D23F5B"/>
    <w:rsid w:val="00D3118A"/>
    <w:rsid w:val="00D5035F"/>
    <w:rsid w:val="00D71261"/>
    <w:rsid w:val="00D86825"/>
    <w:rsid w:val="00DB5EF6"/>
    <w:rsid w:val="00DC40D5"/>
    <w:rsid w:val="00E420E2"/>
    <w:rsid w:val="00E47BF9"/>
    <w:rsid w:val="00E77110"/>
    <w:rsid w:val="00E93B4C"/>
    <w:rsid w:val="00EA5C8F"/>
    <w:rsid w:val="00ED1892"/>
    <w:rsid w:val="00EF5251"/>
    <w:rsid w:val="00EF5978"/>
    <w:rsid w:val="00EF6333"/>
    <w:rsid w:val="00F0349B"/>
    <w:rsid w:val="00F5187B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F3F1F-C861-4E5C-B3ED-D972BD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BF5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7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k-k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F156-29CB-40A5-96BF-D056472E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Granit Spahiu</dc:creator>
  <cp:keywords/>
  <cp:lastModifiedBy>Albert Muja</cp:lastModifiedBy>
  <cp:revision>3</cp:revision>
  <cp:lastPrinted>2023-05-03T12:55:00Z</cp:lastPrinted>
  <dcterms:created xsi:type="dcterms:W3CDTF">2024-06-06T12:11:00Z</dcterms:created>
  <dcterms:modified xsi:type="dcterms:W3CDTF">2024-06-06T12:12:00Z</dcterms:modified>
</cp:coreProperties>
</file>